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5CBC" w14:textId="77777777" w:rsidR="003F72A1" w:rsidRPr="006F2737" w:rsidRDefault="003F72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2737">
        <w:rPr>
          <w:rFonts w:ascii="Arial" w:hAnsi="Arial" w:cs="Arial"/>
          <w:b/>
          <w:bCs/>
          <w:sz w:val="24"/>
          <w:szCs w:val="24"/>
        </w:rPr>
        <w:t>DEPARTAMENTO DE RECURSOS MATERIALES Y SERVICIOS</w:t>
      </w:r>
    </w:p>
    <w:p w14:paraId="712E88B0" w14:textId="77777777" w:rsidR="003F72A1" w:rsidRPr="006F2737" w:rsidRDefault="003F72A1" w:rsidP="00F016B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2737">
        <w:rPr>
          <w:rFonts w:ascii="Arial" w:hAnsi="Arial" w:cs="Arial"/>
          <w:b/>
          <w:bCs/>
          <w:sz w:val="24"/>
          <w:szCs w:val="24"/>
        </w:rPr>
        <w:t xml:space="preserve">OFICINA DE ADQUISICIONES </w:t>
      </w:r>
    </w:p>
    <w:p w14:paraId="50DE3D07" w14:textId="77777777" w:rsidR="00E26713" w:rsidRPr="006F2737" w:rsidRDefault="00E2671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778284" w14:textId="77777777" w:rsidR="003F72A1" w:rsidRPr="001A72D2" w:rsidRDefault="003F72A1">
      <w:pPr>
        <w:pStyle w:val="Ttulo1"/>
        <w:jc w:val="left"/>
        <w:rPr>
          <w:sz w:val="20"/>
        </w:rPr>
      </w:pPr>
      <w:proofErr w:type="gramStart"/>
      <w:r w:rsidRPr="001A72D2">
        <w:rPr>
          <w:sz w:val="20"/>
        </w:rPr>
        <w:t>PROVEEDOR:_</w:t>
      </w:r>
      <w:proofErr w:type="gramEnd"/>
      <w:r w:rsidRPr="001A72D2">
        <w:rPr>
          <w:sz w:val="20"/>
        </w:rPr>
        <w:t>___</w:t>
      </w:r>
      <w:r w:rsidR="00590E44" w:rsidRPr="001A72D2">
        <w:rPr>
          <w:sz w:val="20"/>
        </w:rPr>
        <w:t>_______________________________</w:t>
      </w:r>
      <w:r w:rsidRPr="001A72D2">
        <w:rPr>
          <w:sz w:val="20"/>
        </w:rPr>
        <w:t>_____</w:t>
      </w:r>
      <w:r w:rsidR="0050205A" w:rsidRPr="001A72D2">
        <w:rPr>
          <w:sz w:val="20"/>
        </w:rPr>
        <w:t>______________________________</w:t>
      </w:r>
      <w:r w:rsidR="006F2737" w:rsidRPr="001A72D2">
        <w:rPr>
          <w:sz w:val="20"/>
        </w:rPr>
        <w:t xml:space="preserve">   </w:t>
      </w:r>
      <w:r w:rsidRPr="001A72D2">
        <w:rPr>
          <w:sz w:val="20"/>
        </w:rPr>
        <w:t>No. DE ORDEN DE COMPRA: _________</w:t>
      </w:r>
    </w:p>
    <w:p w14:paraId="6CD6FB2F" w14:textId="77777777" w:rsidR="003F72A1" w:rsidRPr="001A72D2" w:rsidRDefault="00590E44">
      <w:pPr>
        <w:pStyle w:val="Ttulo1"/>
        <w:jc w:val="left"/>
        <w:rPr>
          <w:sz w:val="20"/>
        </w:rPr>
      </w:pPr>
      <w:proofErr w:type="gramStart"/>
      <w:r w:rsidRPr="001A72D2">
        <w:rPr>
          <w:sz w:val="20"/>
        </w:rPr>
        <w:t>FECHA:_</w:t>
      </w:r>
      <w:proofErr w:type="gramEnd"/>
      <w:r w:rsidRPr="001A72D2">
        <w:rPr>
          <w:sz w:val="20"/>
        </w:rPr>
        <w:t>____</w:t>
      </w:r>
      <w:r w:rsidR="003F72A1" w:rsidRPr="001A72D2">
        <w:rPr>
          <w:sz w:val="20"/>
        </w:rPr>
        <w:t xml:space="preserve">________    </w:t>
      </w:r>
      <w:r w:rsidR="003F72A1" w:rsidRPr="001A72D2">
        <w:rPr>
          <w:sz w:val="20"/>
        </w:rPr>
        <w:tab/>
      </w:r>
      <w:r w:rsidR="003F72A1" w:rsidRPr="001A72D2">
        <w:rPr>
          <w:sz w:val="20"/>
        </w:rPr>
        <w:tab/>
      </w:r>
    </w:p>
    <w:p w14:paraId="0E6F3662" w14:textId="77777777" w:rsidR="003F72A1" w:rsidRPr="001A72D2" w:rsidRDefault="003F72A1">
      <w:pPr>
        <w:rPr>
          <w:b/>
          <w:sz w:val="10"/>
        </w:rPr>
      </w:pPr>
      <w:r w:rsidRPr="001A72D2">
        <w:rPr>
          <w:b/>
          <w:sz w:val="10"/>
        </w:rPr>
        <w:tab/>
      </w:r>
      <w:r w:rsidRPr="001A72D2">
        <w:rPr>
          <w:b/>
          <w:sz w:val="10"/>
        </w:rPr>
        <w:tab/>
      </w:r>
      <w:r w:rsidRPr="001A72D2">
        <w:rPr>
          <w:b/>
          <w:sz w:val="10"/>
        </w:rPr>
        <w:tab/>
      </w:r>
      <w:r w:rsidRPr="001A72D2">
        <w:rPr>
          <w:b/>
          <w:sz w:val="10"/>
        </w:rPr>
        <w:tab/>
      </w:r>
      <w:r w:rsidRPr="001A72D2">
        <w:rPr>
          <w:b/>
          <w:sz w:val="10"/>
        </w:rPr>
        <w:tab/>
      </w:r>
      <w:r w:rsidRPr="001A72D2">
        <w:rPr>
          <w:b/>
          <w:sz w:val="10"/>
        </w:rPr>
        <w:tab/>
      </w:r>
      <w:r w:rsidRPr="001A72D2">
        <w:rPr>
          <w:b/>
          <w:sz w:val="10"/>
        </w:rPr>
        <w:tab/>
      </w:r>
      <w:r w:rsidRPr="001A72D2">
        <w:rPr>
          <w:b/>
          <w:sz w:val="10"/>
        </w:rPr>
        <w:tab/>
        <w:t xml:space="preserve"> </w:t>
      </w:r>
      <w:r w:rsidRPr="001A72D2">
        <w:rPr>
          <w:b/>
          <w:sz w:val="10"/>
        </w:rPr>
        <w:tab/>
        <w:t xml:space="preserve">   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992"/>
        <w:gridCol w:w="6237"/>
        <w:gridCol w:w="1560"/>
        <w:gridCol w:w="1559"/>
        <w:gridCol w:w="1134"/>
        <w:gridCol w:w="1134"/>
      </w:tblGrid>
      <w:tr w:rsidR="003F72A1" w:rsidRPr="001A72D2" w14:paraId="1A0C4E6C" w14:textId="77777777" w:rsidTr="001A72D2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B860E43" w14:textId="77777777" w:rsidR="003F72A1" w:rsidRPr="001A72D2" w:rsidRDefault="003F72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2D2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0DE172D" w14:textId="77777777" w:rsidR="003F72A1" w:rsidRPr="001A72D2" w:rsidRDefault="003F72A1">
            <w:pPr>
              <w:pStyle w:val="Ttulo9"/>
              <w:rPr>
                <w:sz w:val="18"/>
                <w:szCs w:val="18"/>
              </w:rPr>
            </w:pPr>
            <w:r w:rsidRPr="001A72D2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2BF656" w14:textId="77777777" w:rsidR="003F72A1" w:rsidRPr="001A72D2" w:rsidRDefault="003F72A1">
            <w:pPr>
              <w:pStyle w:val="Ttulo9"/>
              <w:rPr>
                <w:sz w:val="18"/>
                <w:szCs w:val="18"/>
              </w:rPr>
            </w:pPr>
            <w:r w:rsidRPr="001A72D2">
              <w:rPr>
                <w:sz w:val="18"/>
                <w:szCs w:val="18"/>
              </w:rPr>
              <w:t>UNIDAD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689604AD" w14:textId="77777777" w:rsidR="003F72A1" w:rsidRPr="001A72D2" w:rsidRDefault="003F72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2D2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3E4CF8" w14:textId="77777777" w:rsidR="003F72A1" w:rsidRPr="001A72D2" w:rsidRDefault="003F72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2D2">
              <w:rPr>
                <w:rFonts w:ascii="Arial" w:hAnsi="Arial" w:cs="Arial"/>
                <w:b/>
                <w:sz w:val="18"/>
                <w:szCs w:val="18"/>
              </w:rPr>
              <w:t>AREA SOLICITENTE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1BA40F" w14:textId="77777777" w:rsidR="003F72A1" w:rsidRPr="001A72D2" w:rsidRDefault="003F72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2D2">
              <w:rPr>
                <w:rFonts w:ascii="Arial" w:hAnsi="Arial" w:cs="Arial"/>
                <w:b/>
                <w:sz w:val="18"/>
                <w:szCs w:val="18"/>
              </w:rPr>
              <w:t>NO. REQUISICIÓN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717E63" w14:textId="77777777" w:rsidR="003F72A1" w:rsidRPr="001A72D2" w:rsidRDefault="003F72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2D2">
              <w:rPr>
                <w:rFonts w:ascii="Arial" w:hAnsi="Arial" w:cs="Arial"/>
                <w:b/>
                <w:sz w:val="18"/>
                <w:szCs w:val="18"/>
              </w:rPr>
              <w:t>PRECIO UNITARIO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F0A5284" w14:textId="77777777" w:rsidR="003F72A1" w:rsidRPr="001A72D2" w:rsidRDefault="003F72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2D2">
              <w:rPr>
                <w:rFonts w:ascii="Arial" w:hAnsi="Arial" w:cs="Arial"/>
                <w:b/>
                <w:sz w:val="18"/>
                <w:szCs w:val="18"/>
              </w:rPr>
              <w:t>IMPORTE PARCIAL</w:t>
            </w:r>
          </w:p>
        </w:tc>
      </w:tr>
      <w:tr w:rsidR="003F72A1" w14:paraId="0A976471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65294F1D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vAlign w:val="center"/>
          </w:tcPr>
          <w:p w14:paraId="7CCCE91E" w14:textId="77777777"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C181F14" w14:textId="77777777"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246D33C9" w14:textId="77777777"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C68609E" w14:textId="77777777"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B4F4286" w14:textId="77777777"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AB7E034" w14:textId="77777777"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B20F659" w14:textId="77777777"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2A1" w14:paraId="5A33DB3A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6CF4E7B0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14:paraId="0A694453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36EE186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4FCE7C17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F7B50DA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8D99482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E232CD9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67C50C8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 w14:paraId="535BDA92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126E205B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vAlign w:val="center"/>
          </w:tcPr>
          <w:p w14:paraId="25DC0632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4E67C6B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193FB697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C4C8EA8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00987AA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A66D48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3BB4BE8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 w14:paraId="61E3B394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05DD0456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vAlign w:val="center"/>
          </w:tcPr>
          <w:p w14:paraId="0AFBFCEF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0231E51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5E4EB376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C478BE4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FCE5969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A48D1BC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6A2E2CC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 w14:paraId="287AF22A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776D1E30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vAlign w:val="center"/>
          </w:tcPr>
          <w:p w14:paraId="302C0715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4187CFC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5A7F868B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95968C5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6154B73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9FC3440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B6D3AF0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 w14:paraId="62449513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0FA8FB2B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vAlign w:val="center"/>
          </w:tcPr>
          <w:p w14:paraId="60B86627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D33D597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6895B927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52ECE8F4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5B1C609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0072899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DAD73E9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 w14:paraId="7CB70D3A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7C17D529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vAlign w:val="center"/>
          </w:tcPr>
          <w:p w14:paraId="39598F3D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BD8EF0D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0C57A20A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18F004B8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AF1CB54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912301B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9CC4671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 w14:paraId="6C834955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15836268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vAlign w:val="center"/>
          </w:tcPr>
          <w:p w14:paraId="6C62FED4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CD6FD0F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4EB6ED9C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5AC6463F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381D128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6419F15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E80C145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 w14:paraId="4F252144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03A136D9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vAlign w:val="center"/>
          </w:tcPr>
          <w:p w14:paraId="5AC1C4C6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6A6C4A2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56D2597C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5EBFD3B2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02931DA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76A3809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0F481D1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 w14:paraId="4629EA85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5E7A0E95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center"/>
          </w:tcPr>
          <w:p w14:paraId="0B8E6504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0C5F9BB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760A6C5F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8EC7904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2EB55B5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943F6FE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F673A06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 w14:paraId="0C49730F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5116D133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  <w:vAlign w:val="center"/>
          </w:tcPr>
          <w:p w14:paraId="7364660B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DABB000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14:paraId="6E8BE184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75765FD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EF05714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5496EA3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D262AED" w14:textId="77777777"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 w14:paraId="4477AB24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78CFB953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vAlign w:val="center"/>
          </w:tcPr>
          <w:p w14:paraId="54058BCE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D131FA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3B774359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95F8D2A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B76A50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7641AC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C24FAF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F72A1" w14:paraId="2DF06963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3DED5141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vAlign w:val="center"/>
          </w:tcPr>
          <w:p w14:paraId="545307E6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62E1DE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3C7FB6EC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A995B32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84C5060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B44A17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8B3EAE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F72A1" w14:paraId="260FDD7F" w14:textId="77777777" w:rsidTr="001A72D2">
        <w:trPr>
          <w:cantSplit/>
          <w:trHeight w:val="240"/>
        </w:trPr>
        <w:tc>
          <w:tcPr>
            <w:tcW w:w="534" w:type="dxa"/>
            <w:vAlign w:val="center"/>
          </w:tcPr>
          <w:p w14:paraId="7B07BC13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vAlign w:val="center"/>
          </w:tcPr>
          <w:p w14:paraId="72C71F2F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0438B2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28FFF0CA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DC52CFA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05B6A7C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10CDAC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AF02EC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F72A1" w14:paraId="02662274" w14:textId="77777777" w:rsidTr="001A72D2">
        <w:trPr>
          <w:cantSplit/>
          <w:trHeight w:val="2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9B108BC" w14:textId="77777777"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A8E599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7CD522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10935D1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962832C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34EE65C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E813D1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4CFBD5" w14:textId="77777777"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F72A1" w14:paraId="7AECC361" w14:textId="77777777" w:rsidTr="001A72D2">
        <w:trPr>
          <w:cantSplit/>
          <w:trHeight w:val="302"/>
        </w:trPr>
        <w:tc>
          <w:tcPr>
            <w:tcW w:w="10173" w:type="dxa"/>
            <w:gridSpan w:val="5"/>
            <w:tcBorders>
              <w:left w:val="nil"/>
              <w:bottom w:val="nil"/>
            </w:tcBorders>
            <w:vAlign w:val="center"/>
          </w:tcPr>
          <w:p w14:paraId="23446A39" w14:textId="77777777" w:rsidR="00E26713" w:rsidRDefault="00E26713" w:rsidP="00E267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2ABDB63" w14:textId="77777777"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1134" w:type="dxa"/>
            <w:vAlign w:val="center"/>
          </w:tcPr>
          <w:p w14:paraId="660C24CD" w14:textId="77777777" w:rsidR="003F72A1" w:rsidRDefault="003F72A1" w:rsidP="00590E4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95BB4CF" w14:textId="77777777" w:rsidR="00E26713" w:rsidRDefault="003F72A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</w:t>
      </w:r>
    </w:p>
    <w:p w14:paraId="68106A8E" w14:textId="0E344823" w:rsidR="003F72A1" w:rsidRDefault="003F72A1" w:rsidP="00E26713">
      <w:pPr>
        <w:ind w:left="638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AUTORIZA                                                                    Vo. Bo.</w:t>
      </w:r>
    </w:p>
    <w:p w14:paraId="06C01F84" w14:textId="77777777" w:rsidR="00E26713" w:rsidRDefault="00E26713" w:rsidP="00E26713">
      <w:pPr>
        <w:ind w:left="6381"/>
        <w:rPr>
          <w:rFonts w:ascii="Arial" w:hAnsi="Arial" w:cs="Arial"/>
          <w:bCs/>
        </w:rPr>
      </w:pPr>
    </w:p>
    <w:p w14:paraId="1385B24B" w14:textId="77777777" w:rsidR="00E26713" w:rsidRDefault="00E26713" w:rsidP="00E26713">
      <w:pPr>
        <w:ind w:left="6381"/>
      </w:pPr>
    </w:p>
    <w:p w14:paraId="68F53EC8" w14:textId="77777777" w:rsidR="001A72D2" w:rsidRDefault="001A72D2" w:rsidP="00E26713">
      <w:pPr>
        <w:ind w:left="6381"/>
      </w:pPr>
    </w:p>
    <w:p w14:paraId="58D4AF6A" w14:textId="77777777" w:rsidR="003F72A1" w:rsidRPr="00E26713" w:rsidRDefault="003F72A1">
      <w:pPr>
        <w:tabs>
          <w:tab w:val="left" w:pos="6946"/>
        </w:tabs>
        <w:rPr>
          <w:rFonts w:asciiTheme="minorHAnsi" w:hAnsiTheme="minorHAnsi" w:cstheme="minorHAnsi"/>
          <w:sz w:val="22"/>
        </w:rPr>
      </w:pPr>
    </w:p>
    <w:tbl>
      <w:tblPr>
        <w:tblpPr w:leftFromText="141" w:rightFromText="141" w:vertAnchor="text" w:tblpY="12"/>
        <w:tblW w:w="13940" w:type="dxa"/>
        <w:tblLook w:val="01E0" w:firstRow="1" w:lastRow="1" w:firstColumn="1" w:lastColumn="1" w:noHBand="0" w:noVBand="0"/>
      </w:tblPr>
      <w:tblGrid>
        <w:gridCol w:w="4484"/>
        <w:gridCol w:w="4657"/>
        <w:gridCol w:w="4799"/>
      </w:tblGrid>
      <w:tr w:rsidR="00E26713" w14:paraId="21CC8EC9" w14:textId="77777777" w:rsidTr="00E26713">
        <w:trPr>
          <w:cantSplit/>
          <w:trHeight w:val="436"/>
        </w:trPr>
        <w:tc>
          <w:tcPr>
            <w:tcW w:w="4484" w:type="dxa"/>
            <w:tcBorders>
              <w:top w:val="single" w:sz="4" w:space="0" w:color="auto"/>
            </w:tcBorders>
            <w:vAlign w:val="center"/>
          </w:tcPr>
          <w:p w14:paraId="4C6281B7" w14:textId="77777777" w:rsidR="00E26713" w:rsidRDefault="00E26713" w:rsidP="00E26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FIRMA DEL JEFE DE OFICINA DE ADQUISICIONES</w:t>
            </w:r>
          </w:p>
        </w:tc>
        <w:tc>
          <w:tcPr>
            <w:tcW w:w="4657" w:type="dxa"/>
            <w:tcBorders>
              <w:top w:val="single" w:sz="4" w:space="0" w:color="auto"/>
            </w:tcBorders>
            <w:vAlign w:val="center"/>
          </w:tcPr>
          <w:p w14:paraId="7A171D79" w14:textId="77777777" w:rsidR="00E26713" w:rsidRDefault="00E26713" w:rsidP="00E26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Y FIRMA 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</w:tcBorders>
            <w:vAlign w:val="center"/>
          </w:tcPr>
          <w:p w14:paraId="63D29C8C" w14:textId="77777777" w:rsidR="00E26713" w:rsidRDefault="00E26713" w:rsidP="00E26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Y FIRMA </w:t>
            </w:r>
          </w:p>
        </w:tc>
      </w:tr>
    </w:tbl>
    <w:p w14:paraId="318187D6" w14:textId="77777777" w:rsidR="003F72A1" w:rsidRDefault="003F72A1" w:rsidP="00BE69D8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</w:t>
      </w:r>
    </w:p>
    <w:p w14:paraId="5144F6CE" w14:textId="77777777" w:rsidR="00BE6404" w:rsidRDefault="00BE6404" w:rsidP="00E2671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/>
          <w:bCs/>
          <w:sz w:val="24"/>
        </w:rPr>
      </w:pPr>
    </w:p>
    <w:sectPr w:rsidR="00BE6404" w:rsidSect="00E26713">
      <w:headerReference w:type="default" r:id="rId6"/>
      <w:footerReference w:type="default" r:id="rId7"/>
      <w:pgSz w:w="15842" w:h="12242" w:orient="landscape"/>
      <w:pgMar w:top="1134" w:right="1134" w:bottom="1134" w:left="1134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30BA" w14:textId="77777777" w:rsidR="007F3C57" w:rsidRDefault="007F3C57">
      <w:r>
        <w:separator/>
      </w:r>
    </w:p>
  </w:endnote>
  <w:endnote w:type="continuationSeparator" w:id="0">
    <w:p w14:paraId="3E7C6ABA" w14:textId="77777777" w:rsidR="007F3C57" w:rsidRDefault="007F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2113428099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19690689" w14:textId="5382B190" w:rsidR="00894D71" w:rsidRPr="001A72D2" w:rsidRDefault="00894D71" w:rsidP="00894D71">
        <w:pPr>
          <w:pStyle w:val="Piedepgina"/>
          <w:jc w:val="center"/>
          <w:rPr>
            <w:rFonts w:asciiTheme="minorHAnsi" w:hAnsiTheme="minorHAnsi"/>
            <w:b/>
            <w:bCs/>
            <w:sz w:val="18"/>
            <w:szCs w:val="18"/>
          </w:rPr>
        </w:pPr>
        <w:r w:rsidRPr="001A72D2">
          <w:rPr>
            <w:rFonts w:asciiTheme="minorHAnsi" w:hAnsiTheme="minorHAnsi" w:cstheme="minorHAnsi"/>
            <w:b/>
            <w:sz w:val="18"/>
            <w:szCs w:val="18"/>
          </w:rPr>
          <w:t xml:space="preserve">ITPAC-AD-FO-05                                                                                                          </w:t>
        </w:r>
        <w:r w:rsidR="001A72D2">
          <w:rPr>
            <w:rFonts w:asciiTheme="minorHAnsi" w:hAnsiTheme="minorHAnsi" w:cstheme="minorHAnsi"/>
            <w:b/>
            <w:sz w:val="18"/>
            <w:szCs w:val="18"/>
          </w:rPr>
          <w:t xml:space="preserve">                           </w:t>
        </w:r>
        <w:r w:rsidRPr="001A72D2">
          <w:rPr>
            <w:rFonts w:asciiTheme="minorHAnsi" w:hAnsiTheme="minorHAnsi" w:cstheme="minorHAnsi"/>
            <w:b/>
            <w:sz w:val="18"/>
            <w:szCs w:val="18"/>
          </w:rPr>
          <w:t xml:space="preserve">                                                                                                                                                </w:t>
        </w:r>
        <w:r w:rsidRPr="001A72D2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Pr="001A72D2">
          <w:rPr>
            <w:rFonts w:asciiTheme="minorHAnsi" w:hAnsiTheme="minorHAnsi"/>
            <w:sz w:val="18"/>
            <w:szCs w:val="18"/>
          </w:rPr>
          <w:t xml:space="preserve">Página </w:t>
        </w:r>
        <w:r w:rsidRPr="001A72D2">
          <w:rPr>
            <w:rFonts w:asciiTheme="minorHAnsi" w:hAnsiTheme="minorHAnsi"/>
            <w:b/>
            <w:bCs/>
            <w:sz w:val="18"/>
            <w:szCs w:val="18"/>
          </w:rPr>
          <w:fldChar w:fldCharType="begin"/>
        </w:r>
        <w:r w:rsidRPr="001A72D2">
          <w:rPr>
            <w:rFonts w:asciiTheme="minorHAnsi" w:hAnsiTheme="minorHAnsi"/>
            <w:b/>
            <w:bCs/>
            <w:sz w:val="18"/>
            <w:szCs w:val="18"/>
          </w:rPr>
          <w:instrText>PAGE</w:instrText>
        </w:r>
        <w:r w:rsidRPr="001A72D2">
          <w:rPr>
            <w:rFonts w:asciiTheme="minorHAnsi" w:hAnsiTheme="minorHAnsi"/>
            <w:b/>
            <w:bCs/>
            <w:sz w:val="18"/>
            <w:szCs w:val="18"/>
          </w:rPr>
          <w:fldChar w:fldCharType="separate"/>
        </w:r>
        <w:r w:rsidRPr="001A72D2">
          <w:rPr>
            <w:rFonts w:asciiTheme="minorHAnsi" w:hAnsiTheme="minorHAnsi"/>
            <w:b/>
            <w:bCs/>
            <w:noProof/>
            <w:sz w:val="18"/>
            <w:szCs w:val="18"/>
          </w:rPr>
          <w:t>1</w:t>
        </w:r>
        <w:r w:rsidRPr="001A72D2">
          <w:rPr>
            <w:rFonts w:asciiTheme="minorHAnsi" w:hAnsiTheme="minorHAnsi"/>
            <w:b/>
            <w:bCs/>
            <w:sz w:val="18"/>
            <w:szCs w:val="18"/>
          </w:rPr>
          <w:fldChar w:fldCharType="end"/>
        </w:r>
        <w:r w:rsidRPr="001A72D2">
          <w:rPr>
            <w:rFonts w:asciiTheme="minorHAnsi" w:hAnsiTheme="minorHAnsi"/>
            <w:sz w:val="18"/>
            <w:szCs w:val="18"/>
          </w:rPr>
          <w:t xml:space="preserve"> de </w:t>
        </w:r>
        <w:r w:rsidRPr="001A72D2">
          <w:rPr>
            <w:rFonts w:asciiTheme="minorHAnsi" w:hAnsiTheme="minorHAnsi"/>
            <w:b/>
            <w:bCs/>
            <w:sz w:val="18"/>
            <w:szCs w:val="18"/>
          </w:rPr>
          <w:fldChar w:fldCharType="begin"/>
        </w:r>
        <w:r w:rsidRPr="001A72D2">
          <w:rPr>
            <w:rFonts w:asciiTheme="minorHAnsi" w:hAnsiTheme="minorHAnsi"/>
            <w:b/>
            <w:bCs/>
            <w:sz w:val="18"/>
            <w:szCs w:val="18"/>
          </w:rPr>
          <w:instrText>NUMPAGES</w:instrText>
        </w:r>
        <w:r w:rsidRPr="001A72D2">
          <w:rPr>
            <w:rFonts w:asciiTheme="minorHAnsi" w:hAnsiTheme="minorHAnsi"/>
            <w:b/>
            <w:bCs/>
            <w:sz w:val="18"/>
            <w:szCs w:val="18"/>
          </w:rPr>
          <w:fldChar w:fldCharType="separate"/>
        </w:r>
        <w:r w:rsidRPr="001A72D2">
          <w:rPr>
            <w:rFonts w:asciiTheme="minorHAnsi" w:hAnsiTheme="minorHAnsi"/>
            <w:b/>
            <w:bCs/>
            <w:noProof/>
            <w:sz w:val="18"/>
            <w:szCs w:val="18"/>
          </w:rPr>
          <w:t>1</w:t>
        </w:r>
        <w:r w:rsidRPr="001A72D2">
          <w:rPr>
            <w:rFonts w:asciiTheme="minorHAnsi" w:hAnsiTheme="minorHAnsi"/>
            <w:b/>
            <w:bCs/>
            <w:sz w:val="18"/>
            <w:szCs w:val="18"/>
          </w:rPr>
          <w:fldChar w:fldCharType="end"/>
        </w:r>
      </w:p>
      <w:p w14:paraId="6D2C6D4A" w14:textId="77777777" w:rsidR="00894D71" w:rsidRDefault="00894D71" w:rsidP="00894D71">
        <w:pPr>
          <w:pStyle w:val="Piedepgina"/>
          <w:overflowPunct/>
          <w:autoSpaceDE/>
          <w:autoSpaceDN/>
          <w:adjustRightInd/>
          <w:jc w:val="center"/>
          <w:textAlignment w:val="auto"/>
          <w:rPr>
            <w:sz w:val="18"/>
          </w:rPr>
        </w:pPr>
        <w:r w:rsidRPr="001A72D2">
          <w:rPr>
            <w:rFonts w:ascii="Arial" w:hAnsi="Arial" w:cs="Arial"/>
            <w:sz w:val="16"/>
            <w:szCs w:val="16"/>
          </w:rPr>
          <w:t xml:space="preserve">    “</w:t>
        </w:r>
        <w:r w:rsidRPr="006E6C8D">
          <w:rPr>
            <w:rFonts w:ascii="Arial" w:hAnsi="Arial" w:cs="Arial"/>
            <w:color w:val="808080"/>
            <w:sz w:val="16"/>
            <w:szCs w:val="16"/>
            <w:lang w:val="es-ES"/>
          </w:rPr>
          <w:t>Toda copia en PAPEL o ARCHIVO ELECTRÓNICO es un Documento No Controlado a excepción del original</w:t>
        </w:r>
        <w:r w:rsidRPr="006E6C8D">
          <w:rPr>
            <w:rFonts w:ascii="Arial" w:hAnsi="Arial" w:cs="Arial"/>
            <w:b/>
            <w:color w:val="808080"/>
            <w:sz w:val="16"/>
            <w:szCs w:val="16"/>
            <w:lang w:val="es-ES"/>
          </w:rPr>
          <w:t>”</w:t>
        </w:r>
      </w:p>
    </w:sdtContent>
  </w:sdt>
  <w:p w14:paraId="0B122401" w14:textId="77777777" w:rsidR="007D0540" w:rsidRPr="00894D71" w:rsidRDefault="007D0540" w:rsidP="00F016B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AFBE" w14:textId="77777777" w:rsidR="007F3C57" w:rsidRDefault="007F3C57">
      <w:r>
        <w:separator/>
      </w:r>
    </w:p>
  </w:footnote>
  <w:footnote w:type="continuationSeparator" w:id="0">
    <w:p w14:paraId="534B6858" w14:textId="77777777" w:rsidR="007F3C57" w:rsidRDefault="007F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4594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055"/>
      <w:gridCol w:w="4114"/>
      <w:gridCol w:w="2548"/>
      <w:gridCol w:w="4025"/>
      <w:gridCol w:w="1852"/>
    </w:tblGrid>
    <w:tr w:rsidR="001C206A" w:rsidRPr="001C206A" w14:paraId="5F6A82C2" w14:textId="77777777" w:rsidTr="001A72D2">
      <w:trPr>
        <w:trHeight w:val="273"/>
        <w:jc w:val="center"/>
      </w:trPr>
      <w:tc>
        <w:tcPr>
          <w:tcW w:w="14594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50FEF0D9" w14:textId="77777777" w:rsidR="001C206A" w:rsidRPr="001C206A" w:rsidRDefault="001C206A" w:rsidP="001C206A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hAnsi="Calibri" w:cs="Calibri"/>
              <w:b/>
              <w:sz w:val="20"/>
              <w:szCs w:val="16"/>
              <w:lang w:val="es-ES"/>
            </w:rPr>
          </w:pPr>
          <w:bookmarkStart w:id="0" w:name="_Hlk197599280"/>
          <w:r w:rsidRPr="001C206A">
            <w:rPr>
              <w:rFonts w:ascii="Calibri" w:hAnsi="Calibri" w:cs="Calibri"/>
              <w:b/>
              <w:sz w:val="20"/>
              <w:szCs w:val="16"/>
              <w:lang w:val="es-ES"/>
            </w:rPr>
            <w:t>Instituto Tecnológico de Pachuca</w:t>
          </w:r>
        </w:p>
      </w:tc>
    </w:tr>
    <w:tr w:rsidR="001C206A" w:rsidRPr="001C206A" w14:paraId="3C6BC94E" w14:textId="77777777" w:rsidTr="001A72D2">
      <w:trPr>
        <w:trHeight w:val="263"/>
        <w:jc w:val="center"/>
      </w:trPr>
      <w:tc>
        <w:tcPr>
          <w:tcW w:w="14594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142722B9" w14:textId="127C79B8" w:rsidR="001C206A" w:rsidRPr="001C206A" w:rsidRDefault="001C206A" w:rsidP="001C206A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hAnsi="Calibri" w:cs="Calibri"/>
              <w:sz w:val="20"/>
              <w:szCs w:val="16"/>
              <w:lang w:val="es-ES"/>
            </w:rPr>
          </w:pPr>
          <w:r w:rsidRPr="001C206A">
            <w:rPr>
              <w:rFonts w:ascii="Calibri" w:hAnsi="Calibri" w:cs="Calibri"/>
              <w:color w:val="4F81BD"/>
              <w:sz w:val="20"/>
              <w:szCs w:val="16"/>
              <w:lang w:val="es-ES"/>
            </w:rPr>
            <w:t xml:space="preserve">ISO 9001:2015 </w:t>
          </w:r>
          <w:r w:rsidRPr="001C206A">
            <w:rPr>
              <w:rFonts w:ascii="Calibri" w:hAnsi="Calibri" w:cs="Calibri"/>
              <w:sz w:val="20"/>
              <w:szCs w:val="16"/>
              <w:lang w:val="es-ES"/>
            </w:rPr>
            <w:t xml:space="preserve">– </w:t>
          </w:r>
          <w:r w:rsidRPr="001C206A">
            <w:rPr>
              <w:rFonts w:ascii="Calibri" w:hAnsi="Calibri" w:cs="Calibri"/>
              <w:color w:val="00B050"/>
              <w:sz w:val="20"/>
              <w:szCs w:val="16"/>
              <w:lang w:val="es-ES"/>
            </w:rPr>
            <w:t>ISO 14001:2015</w:t>
          </w:r>
          <w:r w:rsidRPr="001C206A">
            <w:rPr>
              <w:rFonts w:ascii="Calibri" w:hAnsi="Calibri" w:cs="Calibri"/>
              <w:sz w:val="20"/>
              <w:szCs w:val="16"/>
              <w:lang w:val="es-ES"/>
            </w:rPr>
            <w:t xml:space="preserve"> – </w:t>
          </w:r>
          <w:r w:rsidRPr="001C206A">
            <w:rPr>
              <w:rFonts w:ascii="Calibri" w:hAnsi="Calibri" w:cs="Calibri"/>
              <w:color w:val="C00000"/>
              <w:sz w:val="20"/>
              <w:szCs w:val="16"/>
              <w:lang w:val="es-ES"/>
            </w:rPr>
            <w:t xml:space="preserve">ISO 45001:2018 </w:t>
          </w:r>
          <w:r w:rsidRPr="001C206A">
            <w:rPr>
              <w:rFonts w:ascii="Calibri" w:hAnsi="Calibri" w:cs="Calibri"/>
              <w:sz w:val="20"/>
              <w:szCs w:val="16"/>
              <w:lang w:val="es-ES"/>
            </w:rPr>
            <w:t xml:space="preserve">– </w:t>
          </w:r>
          <w:r w:rsidRPr="001C206A">
            <w:rPr>
              <w:rFonts w:ascii="Calibri" w:hAnsi="Calibri" w:cs="Calibri"/>
              <w:color w:val="FFC000"/>
              <w:sz w:val="20"/>
              <w:szCs w:val="16"/>
              <w:lang w:val="es-ES"/>
            </w:rPr>
            <w:t>ISO 50001:2018</w:t>
          </w:r>
        </w:p>
      </w:tc>
    </w:tr>
    <w:tr w:rsidR="001C206A" w:rsidRPr="001C206A" w14:paraId="32BC1F12" w14:textId="77777777" w:rsidTr="001A72D2">
      <w:trPr>
        <w:trHeight w:val="452"/>
        <w:jc w:val="center"/>
      </w:trPr>
      <w:tc>
        <w:tcPr>
          <w:tcW w:w="2055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vAlign w:val="center"/>
        </w:tcPr>
        <w:p w14:paraId="0E1694B9" w14:textId="77777777" w:rsidR="001C206A" w:rsidRPr="001C206A" w:rsidRDefault="001C206A" w:rsidP="001C206A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hAnsi="Calibri" w:cs="Calibri"/>
              <w:szCs w:val="24"/>
              <w:lang w:val="es-ES"/>
            </w:rPr>
          </w:pPr>
          <w:r w:rsidRPr="001C206A">
            <w:rPr>
              <w:rFonts w:ascii="Calibri" w:hAnsi="Calibri" w:cs="Calibri"/>
              <w:noProof/>
              <w:szCs w:val="24"/>
              <w:lang w:val="es-MX" w:eastAsia="es-MX"/>
            </w:rPr>
            <w:drawing>
              <wp:inline distT="0" distB="0" distL="0" distR="0" wp14:anchorId="6F2027E6" wp14:editId="3FA79558">
                <wp:extent cx="648730" cy="473598"/>
                <wp:effectExtent l="0" t="0" r="0" b="317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13543974" w14:textId="77777777" w:rsidR="001C206A" w:rsidRPr="001C206A" w:rsidRDefault="001C206A" w:rsidP="001C206A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hAnsi="Calibri" w:cs="Calibri"/>
              <w:b/>
              <w:sz w:val="14"/>
              <w:szCs w:val="14"/>
              <w:lang w:val="es-ES"/>
            </w:rPr>
          </w:pPr>
          <w:r w:rsidRPr="001C206A">
            <w:rPr>
              <w:rFonts w:ascii="Calibri" w:hAnsi="Calibri" w:cs="Calibri"/>
              <w:sz w:val="18"/>
              <w:szCs w:val="14"/>
              <w:lang w:val="es-ES"/>
            </w:rPr>
            <w:t xml:space="preserve">Código: </w:t>
          </w:r>
          <w:r w:rsidRPr="001C206A">
            <w:rPr>
              <w:rFonts w:ascii="Calibri" w:eastAsia="Times New Roman" w:hAnsi="Calibri" w:cs="Calibri"/>
              <w:b/>
              <w:sz w:val="18"/>
              <w:szCs w:val="14"/>
              <w:lang w:val="es-ES"/>
            </w:rPr>
            <w:t>ITPAC-AD-FO-0</w:t>
          </w:r>
          <w:r w:rsidRPr="001C206A">
            <w:rPr>
              <w:rFonts w:ascii="Calibri" w:hAnsi="Calibri" w:cs="Calibri"/>
              <w:b/>
              <w:sz w:val="18"/>
              <w:szCs w:val="14"/>
              <w:lang w:val="es-ES"/>
            </w:rPr>
            <w:t>5</w:t>
          </w:r>
        </w:p>
      </w:tc>
      <w:tc>
        <w:tcPr>
          <w:tcW w:w="2548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212CCC1E" w14:textId="77777777" w:rsidR="001C206A" w:rsidRPr="001C206A" w:rsidRDefault="001C206A" w:rsidP="001C206A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hAnsi="Calibri" w:cs="Calibri"/>
              <w:sz w:val="18"/>
              <w:szCs w:val="16"/>
              <w:lang w:val="es-ES"/>
            </w:rPr>
          </w:pPr>
          <w:r w:rsidRPr="001C206A">
            <w:rPr>
              <w:rFonts w:ascii="Calibri" w:hAnsi="Calibri" w:cs="Calibri"/>
              <w:sz w:val="18"/>
              <w:szCs w:val="16"/>
              <w:lang w:val="es-ES"/>
            </w:rPr>
            <w:t xml:space="preserve">Versión: </w:t>
          </w:r>
          <w:r w:rsidRPr="001A72D2">
            <w:rPr>
              <w:rFonts w:ascii="Calibri" w:hAnsi="Calibri" w:cs="Calibri"/>
              <w:b/>
              <w:bCs/>
              <w:sz w:val="18"/>
              <w:szCs w:val="16"/>
              <w:lang w:val="es-ES"/>
            </w:rPr>
            <w:t>1</w:t>
          </w:r>
        </w:p>
      </w:tc>
      <w:tc>
        <w:tcPr>
          <w:tcW w:w="402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52F88EBE" w14:textId="4E844E40" w:rsidR="001C206A" w:rsidRPr="001C206A" w:rsidRDefault="001C206A" w:rsidP="001A72D2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hAnsi="Calibri" w:cs="Calibri"/>
              <w:sz w:val="16"/>
              <w:szCs w:val="16"/>
              <w:lang w:val="es-ES"/>
            </w:rPr>
          </w:pPr>
          <w:r w:rsidRPr="001C206A">
            <w:rPr>
              <w:rFonts w:ascii="Calibri" w:hAnsi="Calibri" w:cs="Calibri"/>
              <w:sz w:val="18"/>
              <w:szCs w:val="16"/>
              <w:lang w:val="es-ES"/>
            </w:rPr>
            <w:t>Requisito:</w:t>
          </w:r>
          <w:r w:rsidRPr="001C206A">
            <w:rPr>
              <w:rFonts w:ascii="Calibri" w:hAnsi="Calibri" w:cs="Calibri"/>
              <w:sz w:val="16"/>
              <w:szCs w:val="16"/>
              <w:lang w:val="es-ES"/>
            </w:rPr>
            <w:t xml:space="preserve"> </w:t>
          </w:r>
          <w:r w:rsidR="001A72D2" w:rsidRPr="000E493E">
            <w:rPr>
              <w:rFonts w:ascii="Calibri" w:eastAsia="Calibri" w:hAnsi="Calibri" w:cs="Calibri"/>
              <w:b/>
              <w:bCs/>
              <w:color w:val="0070C0"/>
              <w:sz w:val="18"/>
              <w:szCs w:val="16"/>
            </w:rPr>
            <w:t>8.4.1, 8.4.3</w:t>
          </w:r>
          <w:r w:rsidR="001A72D2">
            <w:rPr>
              <w:rFonts w:ascii="Calibri" w:eastAsia="Calibri" w:hAnsi="Calibri" w:cs="Calibri"/>
              <w:b/>
              <w:bCs/>
              <w:color w:val="0070C0"/>
              <w:sz w:val="18"/>
              <w:szCs w:val="16"/>
            </w:rPr>
            <w:t xml:space="preserve">, 8.5.1, </w:t>
          </w:r>
          <w:r w:rsidR="001A72D2" w:rsidRPr="000261EE">
            <w:rPr>
              <w:rFonts w:ascii="Calibri" w:eastAsia="Calibri" w:hAnsi="Calibri" w:cs="Calibri"/>
              <w:b/>
              <w:bCs/>
              <w:color w:val="00B050"/>
              <w:sz w:val="18"/>
              <w:szCs w:val="16"/>
            </w:rPr>
            <w:t xml:space="preserve">8.1, 8.2, </w:t>
          </w:r>
          <w:r w:rsidR="001A72D2" w:rsidRPr="000261EE">
            <w:rPr>
              <w:rFonts w:ascii="Calibri" w:eastAsia="Calibri" w:hAnsi="Calibri" w:cs="Calibri"/>
              <w:b/>
              <w:bCs/>
              <w:color w:val="C00000"/>
              <w:sz w:val="18"/>
              <w:szCs w:val="16"/>
            </w:rPr>
            <w:t xml:space="preserve">8.1.4, 8.1.1, </w:t>
          </w:r>
          <w:r w:rsidR="001A72D2" w:rsidRPr="000261EE">
            <w:rPr>
              <w:rFonts w:ascii="Calibri" w:eastAsia="Calibri" w:hAnsi="Calibri" w:cs="Calibri"/>
              <w:b/>
              <w:bCs/>
              <w:color w:val="FFC000"/>
              <w:sz w:val="18"/>
              <w:szCs w:val="16"/>
            </w:rPr>
            <w:t>8.1, 8.2</w:t>
          </w:r>
        </w:p>
      </w:tc>
      <w:tc>
        <w:tcPr>
          <w:tcW w:w="1851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vAlign w:val="center"/>
        </w:tcPr>
        <w:p w14:paraId="2488E4BE" w14:textId="4C56534C" w:rsidR="001C206A" w:rsidRPr="001C206A" w:rsidRDefault="001A72D2" w:rsidP="001C206A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hAnsi="Calibri" w:cs="Calibri"/>
              <w:szCs w:val="24"/>
              <w:lang w:val="es-ES"/>
            </w:rPr>
          </w:pPr>
          <w:r w:rsidRPr="001C206A">
            <w:rPr>
              <w:noProof/>
              <w:szCs w:val="24"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0E07773A" wp14:editId="01A4B2FF">
                <wp:simplePos x="0" y="0"/>
                <wp:positionH relativeFrom="column">
                  <wp:posOffset>255270</wp:posOffset>
                </wp:positionH>
                <wp:positionV relativeFrom="paragraph">
                  <wp:posOffset>-46355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C206A" w:rsidRPr="001C206A" w14:paraId="105E559F" w14:textId="77777777" w:rsidTr="001A72D2">
      <w:trPr>
        <w:trHeight w:val="601"/>
        <w:jc w:val="center"/>
      </w:trPr>
      <w:tc>
        <w:tcPr>
          <w:tcW w:w="2055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</w:tcPr>
        <w:p w14:paraId="7600CB67" w14:textId="77777777" w:rsidR="001C206A" w:rsidRPr="001C206A" w:rsidRDefault="001C206A" w:rsidP="001C206A">
          <w:pPr>
            <w:overflowPunct/>
            <w:autoSpaceDE/>
            <w:autoSpaceDN/>
            <w:adjustRightInd/>
            <w:textAlignment w:val="auto"/>
            <w:rPr>
              <w:szCs w:val="24"/>
              <w:lang w:val="es-ES"/>
            </w:rPr>
          </w:pPr>
        </w:p>
      </w:tc>
      <w:tc>
        <w:tcPr>
          <w:tcW w:w="10687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vAlign w:val="center"/>
        </w:tcPr>
        <w:p w14:paraId="178834C4" w14:textId="6631521F" w:rsidR="001C206A" w:rsidRPr="001C206A" w:rsidRDefault="0080087C" w:rsidP="001C206A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hAnsi="Cambria" w:cs="Cambria"/>
              <w:sz w:val="20"/>
              <w:szCs w:val="16"/>
              <w:lang w:val="es-ES"/>
            </w:rPr>
          </w:pPr>
          <w:r w:rsidRPr="00FB1B47">
            <w:rPr>
              <w:rFonts w:ascii="Calibri" w:eastAsia="Times New Roman" w:hAnsi="Calibri" w:cs="Calibri"/>
              <w:b/>
              <w:bCs/>
              <w:szCs w:val="24"/>
            </w:rPr>
            <w:t>Formato para Orden de Compra del Bien o Servicio</w:t>
          </w:r>
        </w:p>
      </w:tc>
      <w:tc>
        <w:tcPr>
          <w:tcW w:w="1851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</w:tcPr>
        <w:p w14:paraId="5F5D10E7" w14:textId="77777777" w:rsidR="001C206A" w:rsidRPr="001C206A" w:rsidRDefault="001C206A" w:rsidP="001C206A">
          <w:pPr>
            <w:overflowPunct/>
            <w:autoSpaceDE/>
            <w:autoSpaceDN/>
            <w:adjustRightInd/>
            <w:textAlignment w:val="auto"/>
            <w:rPr>
              <w:szCs w:val="24"/>
              <w:lang w:val="es-ES"/>
            </w:rPr>
          </w:pPr>
        </w:p>
      </w:tc>
    </w:tr>
    <w:bookmarkEnd w:id="0"/>
  </w:tbl>
  <w:p w14:paraId="0AAB4639" w14:textId="1F1DB03E" w:rsidR="007D0540" w:rsidRPr="001C206A" w:rsidRDefault="007D0540">
    <w:pPr>
      <w:pStyle w:val="Encabezado"/>
      <w:rPr>
        <w:rFonts w:ascii="Arial" w:hAnsi="Arial" w:cs="Arial"/>
        <w:b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6"/>
  <w:drawingGridVerticalSpacing w:val="6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D7A"/>
    <w:rsid w:val="000100E8"/>
    <w:rsid w:val="000328C5"/>
    <w:rsid w:val="00055BAD"/>
    <w:rsid w:val="001649A6"/>
    <w:rsid w:val="00194C7C"/>
    <w:rsid w:val="001A72D2"/>
    <w:rsid w:val="001B5DAB"/>
    <w:rsid w:val="001C206A"/>
    <w:rsid w:val="001D6D7A"/>
    <w:rsid w:val="00207B28"/>
    <w:rsid w:val="00257643"/>
    <w:rsid w:val="002B5CF3"/>
    <w:rsid w:val="00331B92"/>
    <w:rsid w:val="003C5AEB"/>
    <w:rsid w:val="003D358B"/>
    <w:rsid w:val="003F72A1"/>
    <w:rsid w:val="00414381"/>
    <w:rsid w:val="00426D91"/>
    <w:rsid w:val="00446D65"/>
    <w:rsid w:val="004753A0"/>
    <w:rsid w:val="00482FF6"/>
    <w:rsid w:val="0050205A"/>
    <w:rsid w:val="00547D10"/>
    <w:rsid w:val="0057497D"/>
    <w:rsid w:val="00590E44"/>
    <w:rsid w:val="006841ED"/>
    <w:rsid w:val="006B7AF4"/>
    <w:rsid w:val="006F2737"/>
    <w:rsid w:val="007150DC"/>
    <w:rsid w:val="007B549B"/>
    <w:rsid w:val="007D0540"/>
    <w:rsid w:val="007F3C57"/>
    <w:rsid w:val="0080087C"/>
    <w:rsid w:val="00856620"/>
    <w:rsid w:val="00894D71"/>
    <w:rsid w:val="0091237C"/>
    <w:rsid w:val="009449D1"/>
    <w:rsid w:val="00972617"/>
    <w:rsid w:val="00A24BF0"/>
    <w:rsid w:val="00AE6171"/>
    <w:rsid w:val="00AF4AC8"/>
    <w:rsid w:val="00B513D4"/>
    <w:rsid w:val="00BC2318"/>
    <w:rsid w:val="00BE6404"/>
    <w:rsid w:val="00BE69D8"/>
    <w:rsid w:val="00C12CBB"/>
    <w:rsid w:val="00D021C1"/>
    <w:rsid w:val="00D21E96"/>
    <w:rsid w:val="00D35C71"/>
    <w:rsid w:val="00DD6B44"/>
    <w:rsid w:val="00E26713"/>
    <w:rsid w:val="00E75ED2"/>
    <w:rsid w:val="00E85F25"/>
    <w:rsid w:val="00EE3D7D"/>
    <w:rsid w:val="00F016BD"/>
    <w:rsid w:val="00F42AAA"/>
    <w:rsid w:val="00F7656A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199A9"/>
  <w15:docId w15:val="{1754B6F2-A521-452C-8378-F1B82F12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ED2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qFormat/>
    <w:rsid w:val="00E75ED2"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rsid w:val="00E75ED2"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rsid w:val="00E75ED2"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rsid w:val="00E75ED2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E75ED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rsid w:val="00E75ED2"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E75ED2"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E75ED2"/>
    <w:pPr>
      <w:keepNext/>
      <w:tabs>
        <w:tab w:val="left" w:pos="9202"/>
      </w:tabs>
      <w:ind w:firstLine="1418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E75ED2"/>
    <w:pPr>
      <w:keepNext/>
      <w:jc w:val="center"/>
      <w:outlineLvl w:val="8"/>
    </w:pPr>
    <w:rPr>
      <w:rFonts w:ascii="Arial" w:hAnsi="Arial" w:cs="Arial"/>
      <w:b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75ED2"/>
    <w:pPr>
      <w:tabs>
        <w:tab w:val="center" w:pos="4419"/>
        <w:tab w:val="right" w:pos="8838"/>
      </w:tabs>
    </w:pPr>
  </w:style>
  <w:style w:type="character" w:styleId="Nmerodepgina">
    <w:name w:val="page number"/>
    <w:rsid w:val="00E75ED2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sid w:val="00E75ED2"/>
    <w:rPr>
      <w:rFonts w:ascii="Arial" w:hAnsi="Arial"/>
      <w:sz w:val="24"/>
    </w:rPr>
  </w:style>
  <w:style w:type="character" w:customStyle="1" w:styleId="Fuentedeprrafopredeter2">
    <w:name w:val="Fuente de párrafo predeter.2"/>
    <w:semiHidden/>
    <w:rsid w:val="00E75ED2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E75ED2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rsid w:val="00E75ED2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E75ED2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sid w:val="00E75ED2"/>
    <w:rPr>
      <w:sz w:val="24"/>
      <w:lang w:val="en-US"/>
    </w:rPr>
  </w:style>
  <w:style w:type="character" w:styleId="Hipervnculo">
    <w:name w:val="Hyperlink"/>
    <w:basedOn w:val="Fuentedeprrafopredeter"/>
    <w:uiPriority w:val="99"/>
    <w:rsid w:val="00E75ED2"/>
    <w:rPr>
      <w:color w:val="0000FF"/>
      <w:u w:val="single"/>
    </w:rPr>
  </w:style>
  <w:style w:type="character" w:styleId="Hipervnculovisitado">
    <w:name w:val="FollowedHyperlink"/>
    <w:basedOn w:val="Fuentedeprrafopredeter"/>
    <w:rsid w:val="00E75ED2"/>
    <w:rPr>
      <w:color w:val="800080"/>
      <w:u w:val="single"/>
    </w:rPr>
  </w:style>
  <w:style w:type="paragraph" w:styleId="Sangradetextonormal">
    <w:name w:val="Body Text Indent"/>
    <w:basedOn w:val="Normal"/>
    <w:rsid w:val="00E75ED2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rsid w:val="00E75ED2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rsid w:val="00E75ED2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rsid w:val="00E75ED2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rsid w:val="00E75ED2"/>
    <w:pPr>
      <w:jc w:val="center"/>
    </w:pPr>
    <w:rPr>
      <w:rFonts w:ascii="Arial" w:hAnsi="Arial" w:cs="Arial"/>
      <w:sz w:val="16"/>
    </w:rPr>
  </w:style>
  <w:style w:type="paragraph" w:styleId="Textodeglobo">
    <w:name w:val="Balloon Text"/>
    <w:basedOn w:val="Normal"/>
    <w:semiHidden/>
    <w:rsid w:val="00E75ED2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E75ED2"/>
    <w:pPr>
      <w:overflowPunct/>
      <w:autoSpaceDE/>
      <w:autoSpaceDN/>
      <w:adjustRightInd/>
      <w:textAlignment w:val="auto"/>
    </w:pPr>
    <w:rPr>
      <w:rFonts w:ascii="Arial" w:hAnsi="Arial"/>
      <w:b/>
      <w:color w:val="000000"/>
      <w:sz w:val="28"/>
      <w:szCs w:val="24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uiPriority w:val="39"/>
    <w:rsid w:val="00F016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016B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RS\Desktop\SGC2010%20WORD\PROCESO%20ESTRAT&#201;GICO%20ADMINISTRACION%20DE%20RECURSOS\SNEST-AD-IT-01%20INSTRUCTIVO,%20SNEST-AD-FO%20COMPRAS\SNEST-AD-FO-05%20ORDEN%20DE%20COMPR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SNEST-AD-FO-05 ORDEN DE COMPRA</Template>
  <TotalTime>13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creator>LAURA</dc:creator>
  <cp:lastModifiedBy>Yaisiry G. Pastrana</cp:lastModifiedBy>
  <cp:revision>8</cp:revision>
  <cp:lastPrinted>2020-11-06T22:58:00Z</cp:lastPrinted>
  <dcterms:created xsi:type="dcterms:W3CDTF">2020-11-06T22:59:00Z</dcterms:created>
  <dcterms:modified xsi:type="dcterms:W3CDTF">2025-05-17T16:43:00Z</dcterms:modified>
</cp:coreProperties>
</file>